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0A" w:rsidRDefault="0076200A" w:rsidP="0076200A">
      <w:pPr>
        <w:rPr>
          <w:b/>
          <w:u w:val="single"/>
        </w:rPr>
      </w:pPr>
      <w:bookmarkStart w:id="0" w:name="_GoBack"/>
      <w:r>
        <w:rPr>
          <w:b/>
          <w:noProof/>
          <w:u w:val="single"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-205105</wp:posOffset>
            </wp:positionV>
            <wp:extent cx="1499235" cy="405130"/>
            <wp:effectExtent l="0" t="0" r="5715" b="0"/>
            <wp:wrapNone/>
            <wp:docPr id="1" name="Imagen 1" descr="log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0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6200A" w:rsidRDefault="0076200A" w:rsidP="0076200A">
      <w:pPr>
        <w:jc w:val="center"/>
        <w:rPr>
          <w:b/>
          <w:u w:val="single"/>
        </w:rPr>
      </w:pPr>
      <w:r>
        <w:rPr>
          <w:b/>
          <w:u w:val="single"/>
        </w:rPr>
        <w:t>LISTA DE ÚTILES KÍNDER</w:t>
      </w:r>
    </w:p>
    <w:p w:rsidR="0076200A" w:rsidRPr="00B6373A" w:rsidRDefault="0076200A" w:rsidP="0076200A">
      <w:pPr>
        <w:jc w:val="center"/>
      </w:pPr>
      <w:r>
        <w:t>AÑO ESCOLAR 2025</w:t>
      </w:r>
    </w:p>
    <w:p w:rsidR="0076200A" w:rsidRPr="004E24A4" w:rsidRDefault="0076200A" w:rsidP="0076200A">
      <w:pPr>
        <w:jc w:val="center"/>
        <w:rPr>
          <w:b/>
          <w:sz w:val="16"/>
          <w:szCs w:val="16"/>
          <w:u w:val="single"/>
        </w:rPr>
      </w:pP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6200A" w:rsidRPr="00292CA0" w:rsidTr="008855C4">
        <w:trPr>
          <w:trHeight w:val="2437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00A" w:rsidRPr="00292CA0" w:rsidRDefault="0076200A" w:rsidP="008855C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Calibri-Bold" w:cs="Verdana-Bold"/>
                <w:b/>
                <w:bCs/>
              </w:rPr>
            </w:pPr>
            <w:r w:rsidRPr="00292CA0">
              <w:rPr>
                <w:rFonts w:eastAsia="Calibri-Bold" w:cs="Verdana-Bold"/>
                <w:b/>
                <w:bCs/>
              </w:rPr>
              <w:t>ESTUCHE DE USO DIARIO:</w:t>
            </w:r>
          </w:p>
          <w:p w:rsidR="0076200A" w:rsidRPr="00292CA0" w:rsidRDefault="0076200A" w:rsidP="008855C4">
            <w:pPr>
              <w:autoSpaceDE w:val="0"/>
              <w:autoSpaceDN w:val="0"/>
              <w:adjustRightInd w:val="0"/>
              <w:rPr>
                <w:rFonts w:ascii="Calibri" w:eastAsia="Calibri-Bold" w:hAnsi="Calibri" w:cs="Verdana"/>
                <w:sz w:val="22"/>
                <w:szCs w:val="22"/>
              </w:rPr>
            </w:pPr>
            <w:r w:rsidRPr="00292CA0">
              <w:rPr>
                <w:rFonts w:ascii="Calibri" w:eastAsia="Calibri-Bold" w:hAnsi="Calibri" w:cs="Verdana"/>
                <w:sz w:val="22"/>
                <w:szCs w:val="22"/>
              </w:rPr>
              <w:t>El estuche de cada alumno deberá mantener los siguientes materiales marcados con su nombre.</w:t>
            </w:r>
            <w:r>
              <w:rPr>
                <w:rFonts w:ascii="Calibri" w:eastAsia="Calibri-Bold" w:hAnsi="Calibri" w:cs="Verdana"/>
                <w:sz w:val="22"/>
                <w:szCs w:val="22"/>
              </w:rPr>
              <w:t xml:space="preserve"> </w:t>
            </w:r>
            <w:r w:rsidRPr="00292CA0">
              <w:rPr>
                <w:rFonts w:ascii="Calibri" w:eastAsia="Calibri-Bold" w:hAnsi="Calibri" w:cs="Verdana"/>
                <w:sz w:val="22"/>
                <w:szCs w:val="22"/>
              </w:rPr>
              <w:t>El apoderado deberá reponer los materiales que falten periódicamente.</w:t>
            </w:r>
          </w:p>
          <w:p w:rsidR="0076200A" w:rsidRPr="00292CA0" w:rsidRDefault="0076200A" w:rsidP="008855C4">
            <w:pPr>
              <w:autoSpaceDE w:val="0"/>
              <w:autoSpaceDN w:val="0"/>
              <w:adjustRightInd w:val="0"/>
              <w:rPr>
                <w:rFonts w:ascii="Calibri" w:eastAsia="Calibri-Bold" w:hAnsi="Calibri" w:cs="Verdana"/>
                <w:sz w:val="22"/>
                <w:szCs w:val="22"/>
              </w:rPr>
            </w:pPr>
            <w:r w:rsidRPr="00292CA0">
              <w:rPr>
                <w:rFonts w:ascii="Calibri" w:eastAsia="Calibri-Bold" w:hAnsi="Calibri" w:cs="Verdana"/>
                <w:sz w:val="22"/>
                <w:szCs w:val="22"/>
              </w:rPr>
              <w:t xml:space="preserve">- </w:t>
            </w:r>
            <w:r>
              <w:rPr>
                <w:rFonts w:ascii="Calibri" w:eastAsia="Calibri-Bold" w:hAnsi="Calibri" w:cs="Verdana"/>
                <w:sz w:val="22"/>
                <w:szCs w:val="22"/>
              </w:rPr>
              <w:t>3</w:t>
            </w:r>
            <w:r w:rsidRPr="00292CA0">
              <w:rPr>
                <w:rFonts w:ascii="Calibri" w:eastAsia="Calibri-Bold" w:hAnsi="Calibri" w:cs="Verdana"/>
                <w:sz w:val="22"/>
                <w:szCs w:val="22"/>
              </w:rPr>
              <w:t xml:space="preserve"> lápices grafito HB Nº 2</w:t>
            </w:r>
          </w:p>
          <w:p w:rsidR="0076200A" w:rsidRPr="00292CA0" w:rsidRDefault="0076200A" w:rsidP="008855C4">
            <w:pPr>
              <w:autoSpaceDE w:val="0"/>
              <w:autoSpaceDN w:val="0"/>
              <w:adjustRightInd w:val="0"/>
              <w:rPr>
                <w:rFonts w:ascii="Calibri" w:eastAsia="Calibri-Bold" w:hAnsi="Calibri" w:cs="Verdana"/>
                <w:sz w:val="22"/>
                <w:szCs w:val="22"/>
              </w:rPr>
            </w:pPr>
            <w:r w:rsidRPr="00292CA0">
              <w:rPr>
                <w:rFonts w:ascii="Calibri" w:eastAsia="Calibri-Bold" w:hAnsi="Calibri" w:cs="Verdana"/>
                <w:sz w:val="22"/>
                <w:szCs w:val="22"/>
              </w:rPr>
              <w:t>- 1 goma de borrar.</w:t>
            </w:r>
          </w:p>
          <w:p w:rsidR="0076200A" w:rsidRPr="00292CA0" w:rsidRDefault="0076200A" w:rsidP="008855C4">
            <w:pPr>
              <w:autoSpaceDE w:val="0"/>
              <w:autoSpaceDN w:val="0"/>
              <w:adjustRightInd w:val="0"/>
              <w:rPr>
                <w:rFonts w:ascii="Calibri" w:eastAsia="Calibri-Bold" w:hAnsi="Calibri" w:cs="Verdana"/>
                <w:sz w:val="22"/>
                <w:szCs w:val="22"/>
              </w:rPr>
            </w:pPr>
            <w:r w:rsidRPr="00292CA0">
              <w:rPr>
                <w:rFonts w:ascii="Calibri" w:eastAsia="Calibri-Bold" w:hAnsi="Calibri" w:cs="Verdana"/>
                <w:sz w:val="22"/>
                <w:szCs w:val="22"/>
              </w:rPr>
              <w:t>- 1 sacapuntas con contendedor</w:t>
            </w:r>
          </w:p>
          <w:p w:rsidR="0076200A" w:rsidRDefault="0076200A" w:rsidP="008855C4">
            <w:pPr>
              <w:autoSpaceDE w:val="0"/>
              <w:autoSpaceDN w:val="0"/>
              <w:adjustRightInd w:val="0"/>
              <w:rPr>
                <w:rFonts w:ascii="Calibri" w:eastAsia="Calibri-Bold" w:hAnsi="Calibri" w:cs="Verdana"/>
                <w:sz w:val="22"/>
                <w:szCs w:val="22"/>
              </w:rPr>
            </w:pPr>
            <w:r w:rsidRPr="00292CA0">
              <w:rPr>
                <w:rFonts w:ascii="Calibri" w:eastAsia="Calibri-Bold" w:hAnsi="Calibri" w:cs="Verdana"/>
                <w:sz w:val="22"/>
                <w:szCs w:val="22"/>
              </w:rPr>
              <w:t>- 1 caja de lápices de 12 colores. (largos)</w:t>
            </w:r>
          </w:p>
          <w:p w:rsidR="0076200A" w:rsidRPr="00292CA0" w:rsidRDefault="0076200A" w:rsidP="008855C4">
            <w:pPr>
              <w:autoSpaceDE w:val="0"/>
              <w:autoSpaceDN w:val="0"/>
              <w:adjustRightInd w:val="0"/>
              <w:rPr>
                <w:rFonts w:ascii="Calibri" w:eastAsia="Calibri-Bold" w:hAnsi="Calibri" w:cs="Verdana"/>
                <w:sz w:val="22"/>
                <w:szCs w:val="22"/>
              </w:rPr>
            </w:pPr>
            <w:r>
              <w:rPr>
                <w:rFonts w:ascii="Calibri" w:eastAsia="Calibri-Bold" w:hAnsi="Calibri" w:cs="Verdana"/>
                <w:sz w:val="22"/>
                <w:szCs w:val="22"/>
              </w:rPr>
              <w:t>-1 pegamento en barra</w:t>
            </w:r>
          </w:p>
          <w:p w:rsidR="0076200A" w:rsidRPr="00292CA0" w:rsidRDefault="0076200A" w:rsidP="008855C4">
            <w:pPr>
              <w:autoSpaceDE w:val="0"/>
              <w:autoSpaceDN w:val="0"/>
              <w:adjustRightInd w:val="0"/>
              <w:rPr>
                <w:rFonts w:ascii="Calibri" w:eastAsia="Calibri-Bold" w:hAnsi="Calibri" w:cs="Verdana"/>
                <w:sz w:val="22"/>
                <w:szCs w:val="22"/>
              </w:rPr>
            </w:pPr>
            <w:r w:rsidRPr="00292CA0">
              <w:rPr>
                <w:rFonts w:ascii="Calibri" w:eastAsia="Calibri-Bold" w:hAnsi="Calibri" w:cs="Verdana"/>
                <w:sz w:val="22"/>
                <w:szCs w:val="22"/>
              </w:rPr>
              <w:t>- 1 tijera escolar</w:t>
            </w:r>
          </w:p>
          <w:p w:rsidR="0076200A" w:rsidRPr="004E24A4" w:rsidRDefault="0076200A" w:rsidP="008855C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TODA PRENDA DE VESTIR DEBE VENIR MARCADA CON NOMBRE, APELLIDO Y CURSO.</w:t>
            </w:r>
          </w:p>
        </w:tc>
      </w:tr>
    </w:tbl>
    <w:p w:rsidR="0076200A" w:rsidRPr="008375B3" w:rsidRDefault="0076200A" w:rsidP="0076200A">
      <w:pPr>
        <w:jc w:val="center"/>
        <w:rPr>
          <w:rFonts w:ascii="Calibri" w:hAnsi="Calibri"/>
          <w:b/>
          <w:sz w:val="10"/>
          <w:szCs w:val="10"/>
          <w:u w:val="single"/>
        </w:rPr>
      </w:pPr>
    </w:p>
    <w:p w:rsidR="0076200A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 Carpeta de color rojo co</w:t>
      </w:r>
      <w:r w:rsidRPr="003E27D2">
        <w:rPr>
          <w:rFonts w:ascii="Calibri" w:hAnsi="Calibri"/>
          <w:sz w:val="22"/>
          <w:szCs w:val="22"/>
        </w:rPr>
        <w:t xml:space="preserve">n </w:t>
      </w:r>
      <w:proofErr w:type="spellStart"/>
      <w:r w:rsidRPr="003E27D2">
        <w:rPr>
          <w:rFonts w:ascii="Calibri" w:hAnsi="Calibri"/>
          <w:sz w:val="22"/>
          <w:szCs w:val="22"/>
        </w:rPr>
        <w:t>acoclip</w:t>
      </w:r>
      <w:proofErr w:type="spellEnd"/>
      <w:r w:rsidRPr="003E27D2">
        <w:rPr>
          <w:rFonts w:ascii="Calibri" w:hAnsi="Calibri"/>
          <w:sz w:val="22"/>
          <w:szCs w:val="22"/>
        </w:rPr>
        <w:t>.</w:t>
      </w:r>
    </w:p>
    <w:p w:rsidR="0076200A" w:rsidRPr="003E27D2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 Carpeta de color verde con </w:t>
      </w:r>
      <w:r w:rsidRPr="003E27D2">
        <w:rPr>
          <w:rFonts w:ascii="Calibri" w:hAnsi="Calibri"/>
          <w:sz w:val="22"/>
          <w:szCs w:val="22"/>
        </w:rPr>
        <w:t xml:space="preserve"> </w:t>
      </w:r>
      <w:proofErr w:type="spellStart"/>
      <w:r w:rsidRPr="003E27D2">
        <w:rPr>
          <w:rFonts w:ascii="Calibri" w:hAnsi="Calibri"/>
          <w:sz w:val="22"/>
          <w:szCs w:val="22"/>
        </w:rPr>
        <w:t>acoclip</w:t>
      </w:r>
      <w:proofErr w:type="spellEnd"/>
      <w:r w:rsidRPr="003E27D2">
        <w:rPr>
          <w:rFonts w:ascii="Calibri" w:hAnsi="Calibri"/>
          <w:sz w:val="22"/>
          <w:szCs w:val="22"/>
        </w:rPr>
        <w:t>.</w:t>
      </w:r>
    </w:p>
    <w:p w:rsidR="0076200A" w:rsidRPr="003E27D2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 Carpeta de color azul con </w:t>
      </w:r>
      <w:r w:rsidRPr="003E27D2">
        <w:rPr>
          <w:rFonts w:ascii="Calibri" w:hAnsi="Calibri"/>
          <w:sz w:val="22"/>
          <w:szCs w:val="22"/>
        </w:rPr>
        <w:t xml:space="preserve"> </w:t>
      </w:r>
      <w:proofErr w:type="spellStart"/>
      <w:r w:rsidRPr="003E27D2">
        <w:rPr>
          <w:rFonts w:ascii="Calibri" w:hAnsi="Calibri"/>
          <w:sz w:val="22"/>
          <w:szCs w:val="22"/>
        </w:rPr>
        <w:t>acoclip</w:t>
      </w:r>
      <w:proofErr w:type="spellEnd"/>
      <w:r w:rsidRPr="003E27D2">
        <w:rPr>
          <w:rFonts w:ascii="Calibri" w:hAnsi="Calibri"/>
          <w:sz w:val="22"/>
          <w:szCs w:val="22"/>
        </w:rPr>
        <w:t>.</w:t>
      </w:r>
    </w:p>
    <w:p w:rsidR="0076200A" w:rsidRPr="003E27D2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 Carpeta de color amarillo con </w:t>
      </w:r>
      <w:r w:rsidRPr="003E27D2">
        <w:rPr>
          <w:rFonts w:ascii="Calibri" w:hAnsi="Calibri"/>
          <w:sz w:val="22"/>
          <w:szCs w:val="22"/>
        </w:rPr>
        <w:t xml:space="preserve"> </w:t>
      </w:r>
      <w:proofErr w:type="spellStart"/>
      <w:r w:rsidRPr="003E27D2">
        <w:rPr>
          <w:rFonts w:ascii="Calibri" w:hAnsi="Calibri"/>
          <w:sz w:val="22"/>
          <w:szCs w:val="22"/>
        </w:rPr>
        <w:t>acoclip</w:t>
      </w:r>
      <w:proofErr w:type="spellEnd"/>
      <w:r w:rsidRPr="003E27D2">
        <w:rPr>
          <w:rFonts w:ascii="Calibri" w:hAnsi="Calibri"/>
          <w:sz w:val="22"/>
          <w:szCs w:val="22"/>
        </w:rPr>
        <w:t>.</w:t>
      </w:r>
    </w:p>
    <w:p w:rsidR="0076200A" w:rsidRDefault="0076200A" w:rsidP="0076200A">
      <w:pPr>
        <w:jc w:val="both"/>
        <w:rPr>
          <w:rFonts w:ascii="Calibri" w:hAnsi="Calibri"/>
          <w:sz w:val="22"/>
          <w:szCs w:val="22"/>
        </w:rPr>
      </w:pPr>
      <w:r w:rsidRPr="003E27D2">
        <w:rPr>
          <w:rFonts w:ascii="Calibri" w:hAnsi="Calibri"/>
          <w:sz w:val="22"/>
          <w:szCs w:val="22"/>
        </w:rPr>
        <w:t>1 Cuaderno universitario croquis con espirales + forro verde.</w:t>
      </w:r>
    </w:p>
    <w:p w:rsidR="0076200A" w:rsidRPr="003E27D2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Pr="003E27D2">
        <w:rPr>
          <w:rFonts w:ascii="Calibri" w:hAnsi="Calibri"/>
          <w:sz w:val="22"/>
          <w:szCs w:val="22"/>
        </w:rPr>
        <w:t xml:space="preserve"> Caja de lápice</w:t>
      </w:r>
      <w:r>
        <w:rPr>
          <w:rFonts w:ascii="Calibri" w:hAnsi="Calibri"/>
          <w:sz w:val="22"/>
          <w:szCs w:val="22"/>
        </w:rPr>
        <w:t>s cera 12 colores gruesos.</w:t>
      </w:r>
    </w:p>
    <w:p w:rsidR="0076200A" w:rsidRPr="003E27D2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Pr="003E27D2">
        <w:rPr>
          <w:rFonts w:ascii="Calibri" w:hAnsi="Calibri"/>
          <w:sz w:val="22"/>
          <w:szCs w:val="22"/>
        </w:rPr>
        <w:t xml:space="preserve"> Caja de lápi</w:t>
      </w:r>
      <w:r>
        <w:rPr>
          <w:rFonts w:ascii="Calibri" w:hAnsi="Calibri"/>
          <w:sz w:val="22"/>
          <w:szCs w:val="22"/>
        </w:rPr>
        <w:t>ces de madera 12 colores (JUMBO).</w:t>
      </w:r>
    </w:p>
    <w:p w:rsidR="0076200A" w:rsidRPr="003E27D2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Pr="003E27D2">
        <w:rPr>
          <w:rFonts w:ascii="Calibri" w:hAnsi="Calibri"/>
          <w:sz w:val="22"/>
          <w:szCs w:val="22"/>
        </w:rPr>
        <w:t xml:space="preserve"> Caja de lápices grafito Nº 2</w:t>
      </w:r>
      <w:r>
        <w:rPr>
          <w:rFonts w:ascii="Calibri" w:hAnsi="Calibri"/>
          <w:sz w:val="22"/>
          <w:szCs w:val="22"/>
        </w:rPr>
        <w:t xml:space="preserve">. </w:t>
      </w:r>
    </w:p>
    <w:p w:rsidR="0076200A" w:rsidRPr="003E27D2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Pr="003E27D2">
        <w:rPr>
          <w:rFonts w:ascii="Calibri" w:hAnsi="Calibri"/>
          <w:sz w:val="22"/>
          <w:szCs w:val="22"/>
        </w:rPr>
        <w:t xml:space="preserve"> Estuche de rotuladores </w:t>
      </w:r>
      <w:proofErr w:type="spellStart"/>
      <w:r w:rsidRPr="003E27D2">
        <w:rPr>
          <w:rFonts w:ascii="Calibri" w:hAnsi="Calibri"/>
          <w:sz w:val="22"/>
          <w:szCs w:val="22"/>
        </w:rPr>
        <w:t>scripto</w:t>
      </w:r>
      <w:proofErr w:type="spellEnd"/>
      <w:r w:rsidRPr="003E27D2">
        <w:rPr>
          <w:rFonts w:ascii="Calibri" w:hAnsi="Calibri"/>
          <w:sz w:val="22"/>
          <w:szCs w:val="22"/>
        </w:rPr>
        <w:t xml:space="preserve"> 12 colores</w:t>
      </w:r>
      <w:r>
        <w:rPr>
          <w:rFonts w:ascii="Calibri" w:hAnsi="Calibri"/>
          <w:sz w:val="22"/>
          <w:szCs w:val="22"/>
        </w:rPr>
        <w:t>.</w:t>
      </w:r>
    </w:p>
    <w:p w:rsidR="0076200A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Pr="003E27D2">
        <w:rPr>
          <w:rFonts w:ascii="Calibri" w:hAnsi="Calibri"/>
          <w:sz w:val="22"/>
          <w:szCs w:val="22"/>
        </w:rPr>
        <w:t xml:space="preserve"> Marcadores de</w:t>
      </w:r>
      <w:r>
        <w:rPr>
          <w:rFonts w:ascii="Calibri" w:hAnsi="Calibri"/>
          <w:sz w:val="22"/>
          <w:szCs w:val="22"/>
        </w:rPr>
        <w:t xml:space="preserve"> pizarra punta redonda 3</w:t>
      </w:r>
      <w:r w:rsidRPr="003E27D2">
        <w:rPr>
          <w:rFonts w:ascii="Calibri" w:hAnsi="Calibri"/>
          <w:sz w:val="22"/>
          <w:szCs w:val="22"/>
        </w:rPr>
        <w:t xml:space="preserve"> negro</w:t>
      </w:r>
      <w:r>
        <w:rPr>
          <w:rFonts w:ascii="Calibri" w:hAnsi="Calibri"/>
          <w:sz w:val="22"/>
          <w:szCs w:val="22"/>
        </w:rPr>
        <w:t xml:space="preserve"> y 3 verdes. </w:t>
      </w:r>
    </w:p>
    <w:p w:rsidR="0076200A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 Marcador permanente negro.</w:t>
      </w:r>
    </w:p>
    <w:p w:rsidR="0076200A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Pr="003E27D2">
        <w:rPr>
          <w:rFonts w:ascii="Calibri" w:hAnsi="Calibri"/>
          <w:sz w:val="22"/>
          <w:szCs w:val="22"/>
        </w:rPr>
        <w:t xml:space="preserve"> Estuches de cartulinas de colore</w:t>
      </w:r>
      <w:r>
        <w:rPr>
          <w:rFonts w:ascii="Calibri" w:hAnsi="Calibri"/>
          <w:sz w:val="22"/>
          <w:szCs w:val="22"/>
        </w:rPr>
        <w:t>s</w:t>
      </w:r>
      <w:r w:rsidRPr="003E27D2">
        <w:rPr>
          <w:rFonts w:ascii="Calibri" w:hAnsi="Calibri"/>
          <w:sz w:val="22"/>
          <w:szCs w:val="22"/>
        </w:rPr>
        <w:t>.</w:t>
      </w:r>
    </w:p>
    <w:p w:rsidR="0076200A" w:rsidRPr="003E27D2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 Estuche de cartulina española.</w:t>
      </w:r>
    </w:p>
    <w:p w:rsidR="0076200A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Pr="003E27D2">
        <w:rPr>
          <w:rFonts w:ascii="Calibri" w:hAnsi="Calibri"/>
          <w:sz w:val="22"/>
          <w:szCs w:val="22"/>
        </w:rPr>
        <w:t xml:space="preserve"> Estuche de goma </w:t>
      </w:r>
      <w:proofErr w:type="spellStart"/>
      <w:r w:rsidRPr="003E27D2">
        <w:rPr>
          <w:rFonts w:ascii="Calibri" w:hAnsi="Calibri"/>
          <w:sz w:val="22"/>
          <w:szCs w:val="22"/>
        </w:rPr>
        <w:t>eva</w:t>
      </w:r>
      <w:proofErr w:type="spellEnd"/>
      <w:r w:rsidRPr="003E27D2">
        <w:rPr>
          <w:rFonts w:ascii="Calibri" w:hAnsi="Calibri"/>
          <w:sz w:val="22"/>
          <w:szCs w:val="22"/>
        </w:rPr>
        <w:t>.</w:t>
      </w:r>
    </w:p>
    <w:p w:rsidR="0076200A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 Estuche de goma </w:t>
      </w:r>
      <w:proofErr w:type="spellStart"/>
      <w:r>
        <w:rPr>
          <w:rFonts w:ascii="Calibri" w:hAnsi="Calibri"/>
          <w:sz w:val="22"/>
          <w:szCs w:val="22"/>
        </w:rPr>
        <w:t>eva</w:t>
      </w:r>
      <w:proofErr w:type="spellEnd"/>
      <w:r>
        <w:rPr>
          <w:rFonts w:ascii="Calibri" w:hAnsi="Calibri"/>
          <w:sz w:val="22"/>
          <w:szCs w:val="22"/>
        </w:rPr>
        <w:t xml:space="preserve"> con </w:t>
      </w:r>
      <w:proofErr w:type="spellStart"/>
      <w:r>
        <w:rPr>
          <w:rFonts w:ascii="Calibri" w:hAnsi="Calibri"/>
          <w:sz w:val="22"/>
          <w:szCs w:val="22"/>
        </w:rPr>
        <w:t>glitter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76200A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 Estuche de papel </w:t>
      </w:r>
      <w:proofErr w:type="spellStart"/>
      <w:r>
        <w:rPr>
          <w:rFonts w:ascii="Calibri" w:hAnsi="Calibri"/>
          <w:sz w:val="22"/>
          <w:szCs w:val="22"/>
        </w:rPr>
        <w:t>celofan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76200A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Pr="003E27D2">
        <w:rPr>
          <w:rFonts w:ascii="Calibri" w:hAnsi="Calibri"/>
          <w:sz w:val="22"/>
          <w:szCs w:val="22"/>
        </w:rPr>
        <w:t xml:space="preserve"> Estuche papel entretenido</w:t>
      </w:r>
      <w:r>
        <w:rPr>
          <w:rFonts w:ascii="Calibri" w:hAnsi="Calibri"/>
          <w:sz w:val="22"/>
          <w:szCs w:val="22"/>
        </w:rPr>
        <w:t>.</w:t>
      </w:r>
    </w:p>
    <w:p w:rsidR="0076200A" w:rsidRPr="003E27D2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 Sobres pequeños de papel lustre.</w:t>
      </w:r>
    </w:p>
    <w:p w:rsidR="0076200A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Pr="003E27D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Set de </w:t>
      </w:r>
      <w:r w:rsidRPr="003E27D2">
        <w:rPr>
          <w:rFonts w:ascii="Calibri" w:hAnsi="Calibri"/>
          <w:sz w:val="22"/>
          <w:szCs w:val="22"/>
        </w:rPr>
        <w:t>Pincel</w:t>
      </w:r>
      <w:r>
        <w:rPr>
          <w:rFonts w:ascii="Calibri" w:hAnsi="Calibri"/>
          <w:sz w:val="22"/>
          <w:szCs w:val="22"/>
        </w:rPr>
        <w:t>es</w:t>
      </w:r>
      <w:r w:rsidRPr="003E27D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planos.</w:t>
      </w:r>
    </w:p>
    <w:p w:rsidR="0076200A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 Frasco de témpera 250 ml color blanco.</w:t>
      </w:r>
    </w:p>
    <w:p w:rsidR="0076200A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 Frasco de témpera 250 ml color negro.</w:t>
      </w:r>
    </w:p>
    <w:p w:rsidR="0076200A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 Frasco de témpera 250 ml color café.</w:t>
      </w:r>
    </w:p>
    <w:p w:rsidR="0076200A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 Cucharas plásticas.</w:t>
      </w:r>
    </w:p>
    <w:p w:rsidR="0076200A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50 Platos de </w:t>
      </w:r>
      <w:proofErr w:type="spellStart"/>
      <w:r>
        <w:rPr>
          <w:rFonts w:ascii="Calibri" w:hAnsi="Calibri"/>
          <w:sz w:val="22"/>
          <w:szCs w:val="22"/>
        </w:rPr>
        <w:t>cartob</w:t>
      </w:r>
      <w:proofErr w:type="spellEnd"/>
      <w:r>
        <w:rPr>
          <w:rFonts w:ascii="Calibri" w:hAnsi="Calibri"/>
          <w:sz w:val="22"/>
          <w:szCs w:val="22"/>
        </w:rPr>
        <w:t xml:space="preserve"> 20cms.</w:t>
      </w:r>
    </w:p>
    <w:p w:rsidR="0076200A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 Bolsita de pompones de colores para manualidades.</w:t>
      </w:r>
    </w:p>
    <w:p w:rsidR="0076200A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 Paquete de limpiapipas.</w:t>
      </w:r>
    </w:p>
    <w:p w:rsidR="0076200A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 Paquete de brochetas.</w:t>
      </w:r>
    </w:p>
    <w:p w:rsidR="0076200A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Pr="003E27D2">
        <w:rPr>
          <w:rFonts w:ascii="Calibri" w:hAnsi="Calibri"/>
          <w:sz w:val="22"/>
          <w:szCs w:val="22"/>
        </w:rPr>
        <w:t xml:space="preserve"> Adhesivos en barra grandes</w:t>
      </w:r>
      <w:r>
        <w:rPr>
          <w:rFonts w:ascii="Calibri" w:hAnsi="Calibri"/>
          <w:sz w:val="22"/>
          <w:szCs w:val="22"/>
        </w:rPr>
        <w:t>.</w:t>
      </w:r>
    </w:p>
    <w:p w:rsidR="0076200A" w:rsidRPr="003E27D2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15 B</w:t>
      </w:r>
      <w:r w:rsidRPr="003E27D2">
        <w:rPr>
          <w:rFonts w:ascii="Calibri" w:hAnsi="Calibri"/>
          <w:sz w:val="22"/>
          <w:szCs w:val="22"/>
        </w:rPr>
        <w:t>arra</w:t>
      </w:r>
      <w:r>
        <w:rPr>
          <w:rFonts w:ascii="Calibri" w:hAnsi="Calibri"/>
          <w:sz w:val="22"/>
          <w:szCs w:val="22"/>
        </w:rPr>
        <w:t xml:space="preserve">s </w:t>
      </w:r>
      <w:r w:rsidRPr="003E27D2">
        <w:rPr>
          <w:rFonts w:ascii="Calibri" w:hAnsi="Calibri"/>
          <w:sz w:val="22"/>
          <w:szCs w:val="22"/>
        </w:rPr>
        <w:t>de silicona transparente.</w:t>
      </w:r>
    </w:p>
    <w:p w:rsidR="0076200A" w:rsidRPr="003E27D2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Pr="003E27D2">
        <w:rPr>
          <w:rFonts w:ascii="Calibri" w:hAnsi="Calibri"/>
          <w:sz w:val="22"/>
          <w:szCs w:val="22"/>
        </w:rPr>
        <w:t xml:space="preserve"> Caja de plasticina de 12 colores.</w:t>
      </w:r>
    </w:p>
    <w:p w:rsidR="0076200A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Pr="003E27D2">
        <w:rPr>
          <w:rFonts w:ascii="Calibri" w:hAnsi="Calibri"/>
          <w:sz w:val="22"/>
          <w:szCs w:val="22"/>
        </w:rPr>
        <w:t xml:space="preserve"> Bolsa de </w:t>
      </w:r>
      <w:r>
        <w:rPr>
          <w:rFonts w:ascii="Calibri" w:hAnsi="Calibri"/>
          <w:sz w:val="22"/>
          <w:szCs w:val="22"/>
        </w:rPr>
        <w:t>baja lenguas de colores 50 unidades.</w:t>
      </w:r>
    </w:p>
    <w:p w:rsidR="0076200A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 Bolsa de palos de helado color natural 50 unidades.</w:t>
      </w:r>
    </w:p>
    <w:p w:rsidR="0076200A" w:rsidRDefault="0076200A" w:rsidP="0076200A">
      <w:pPr>
        <w:jc w:val="both"/>
        <w:rPr>
          <w:rFonts w:ascii="Calibri" w:hAnsi="Calibri"/>
          <w:sz w:val="22"/>
          <w:szCs w:val="22"/>
        </w:rPr>
      </w:pPr>
      <w:r w:rsidRPr="003E27D2">
        <w:rPr>
          <w:rFonts w:ascii="Calibri" w:hAnsi="Calibri"/>
          <w:sz w:val="22"/>
          <w:szCs w:val="22"/>
        </w:rPr>
        <w:t xml:space="preserve">5 </w:t>
      </w:r>
      <w:r>
        <w:rPr>
          <w:rFonts w:ascii="Calibri" w:hAnsi="Calibri"/>
          <w:sz w:val="22"/>
          <w:szCs w:val="22"/>
        </w:rPr>
        <w:t>Cintas de embalaje transparente.</w:t>
      </w:r>
    </w:p>
    <w:p w:rsidR="0076200A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Pr="003E27D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</w:t>
      </w:r>
      <w:r w:rsidRPr="003E27D2">
        <w:rPr>
          <w:rFonts w:ascii="Calibri" w:hAnsi="Calibri"/>
          <w:sz w:val="22"/>
          <w:szCs w:val="22"/>
        </w:rPr>
        <w:t xml:space="preserve">liego de papel </w:t>
      </w:r>
      <w:proofErr w:type="spellStart"/>
      <w:r w:rsidRPr="003E27D2">
        <w:rPr>
          <w:rFonts w:ascii="Calibri" w:hAnsi="Calibri"/>
          <w:sz w:val="22"/>
          <w:szCs w:val="22"/>
        </w:rPr>
        <w:t>Kr</w:t>
      </w:r>
      <w:r>
        <w:rPr>
          <w:rFonts w:ascii="Calibri" w:hAnsi="Calibri"/>
          <w:sz w:val="22"/>
          <w:szCs w:val="22"/>
        </w:rPr>
        <w:t>aft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76200A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 Block médium 180.</w:t>
      </w:r>
    </w:p>
    <w:p w:rsidR="0076200A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 Rollo de papel adhesivo transparente (</w:t>
      </w:r>
      <w:proofErr w:type="spellStart"/>
      <w:r>
        <w:rPr>
          <w:rFonts w:ascii="Calibri" w:hAnsi="Calibri"/>
          <w:sz w:val="22"/>
          <w:szCs w:val="22"/>
        </w:rPr>
        <w:t>contact</w:t>
      </w:r>
      <w:proofErr w:type="spellEnd"/>
      <w:r>
        <w:rPr>
          <w:rFonts w:ascii="Calibri" w:hAnsi="Calibri"/>
          <w:sz w:val="22"/>
          <w:szCs w:val="22"/>
        </w:rPr>
        <w:t>)</w:t>
      </w:r>
    </w:p>
    <w:p w:rsidR="0076200A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 Caja organizadora plástica de 30 litros.</w:t>
      </w:r>
    </w:p>
    <w:p w:rsidR="0076200A" w:rsidRPr="003E27D2" w:rsidRDefault="0076200A" w:rsidP="007620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 Libro infantil a elección.</w:t>
      </w:r>
    </w:p>
    <w:p w:rsidR="0076200A" w:rsidRPr="003E27D2" w:rsidRDefault="0076200A" w:rsidP="0076200A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76200A" w:rsidRPr="001F0966" w:rsidTr="008855C4">
        <w:tc>
          <w:tcPr>
            <w:tcW w:w="6629" w:type="dxa"/>
            <w:shd w:val="clear" w:color="auto" w:fill="auto"/>
          </w:tcPr>
          <w:p w:rsidR="0076200A" w:rsidRPr="001F0966" w:rsidRDefault="0076200A" w:rsidP="008855C4">
            <w:pPr>
              <w:jc w:val="both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1F0966">
              <w:rPr>
                <w:rFonts w:ascii="Calibri" w:hAnsi="Calibri"/>
                <w:b/>
                <w:sz w:val="22"/>
                <w:szCs w:val="22"/>
                <w:u w:val="single"/>
              </w:rPr>
              <w:t>COLECCIONES:</w:t>
            </w:r>
          </w:p>
          <w:p w:rsidR="0076200A" w:rsidRDefault="0076200A" w:rsidP="008855C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Set de frutas y verduras plásticas </w:t>
            </w:r>
          </w:p>
          <w:p w:rsidR="0076200A" w:rsidRDefault="0076200A" w:rsidP="008855C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Muñeca tipo Barbie</w:t>
            </w:r>
          </w:p>
          <w:p w:rsidR="0076200A" w:rsidRDefault="0076200A" w:rsidP="008855C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Set de autitos metálicos.</w:t>
            </w:r>
          </w:p>
          <w:p w:rsidR="0076200A" w:rsidRPr="001F0966" w:rsidRDefault="0076200A" w:rsidP="008855C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Títere.</w:t>
            </w:r>
          </w:p>
        </w:tc>
      </w:tr>
    </w:tbl>
    <w:p w:rsidR="0076200A" w:rsidRDefault="0076200A" w:rsidP="0076200A">
      <w:pPr>
        <w:rPr>
          <w:rFonts w:ascii="Calibri" w:hAnsi="Calibri"/>
          <w:b/>
          <w:sz w:val="22"/>
          <w:szCs w:val="22"/>
        </w:rPr>
      </w:pPr>
    </w:p>
    <w:p w:rsidR="0076200A" w:rsidRDefault="0076200A" w:rsidP="0076200A">
      <w:pPr>
        <w:rPr>
          <w:rFonts w:ascii="Calibri" w:hAnsi="Calibri"/>
          <w:sz w:val="22"/>
          <w:szCs w:val="22"/>
        </w:rPr>
      </w:pPr>
      <w:r w:rsidRPr="003E27D2">
        <w:rPr>
          <w:rFonts w:ascii="Calibri" w:hAnsi="Calibri"/>
          <w:b/>
          <w:sz w:val="22"/>
          <w:szCs w:val="22"/>
          <w:u w:val="single"/>
        </w:rPr>
        <w:t xml:space="preserve">ATENCIÓN: </w:t>
      </w:r>
      <w:r w:rsidRPr="003E27D2">
        <w:rPr>
          <w:rFonts w:ascii="Calibri" w:hAnsi="Calibri"/>
          <w:sz w:val="22"/>
          <w:szCs w:val="22"/>
        </w:rPr>
        <w:t>SEÑOR APODERADO LA PALABRA JUMBO NO HACE REFERENCIA A LA MARCA SI NO AL TAMAÑO DEL PRODUCTO</w:t>
      </w:r>
      <w:r>
        <w:rPr>
          <w:rFonts w:ascii="Calibri" w:hAnsi="Calibri"/>
          <w:sz w:val="22"/>
          <w:szCs w:val="22"/>
        </w:rPr>
        <w:t>.</w:t>
      </w:r>
    </w:p>
    <w:p w:rsidR="0076200A" w:rsidRDefault="0076200A" w:rsidP="0076200A">
      <w:pPr>
        <w:rPr>
          <w:rFonts w:ascii="Calibri" w:hAnsi="Calibri"/>
          <w:b/>
          <w:sz w:val="22"/>
          <w:szCs w:val="22"/>
        </w:rPr>
      </w:pPr>
      <w:r w:rsidRPr="00C07037">
        <w:rPr>
          <w:rFonts w:ascii="Calibri" w:hAnsi="Calibri"/>
          <w:b/>
          <w:sz w:val="22"/>
          <w:szCs w:val="22"/>
        </w:rPr>
        <w:t xml:space="preserve">ENTREGA DE LISTA DE ÚTILES </w:t>
      </w:r>
      <w:r>
        <w:rPr>
          <w:rFonts w:ascii="Calibri" w:hAnsi="Calibri"/>
          <w:b/>
          <w:sz w:val="22"/>
          <w:szCs w:val="22"/>
        </w:rPr>
        <w:t>DURANTE EL MES DE MARZO DEL  2025.</w:t>
      </w:r>
    </w:p>
    <w:p w:rsidR="0076200A" w:rsidRPr="00C07037" w:rsidRDefault="0076200A" w:rsidP="0076200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IMPORTANTE LA LISTA DE ÚTILES NO SE ENTREGA EL PRIMER DÍA DE CLASES.</w:t>
      </w:r>
    </w:p>
    <w:p w:rsidR="00803D7E" w:rsidRDefault="00803D7E"/>
    <w:sectPr w:rsidR="00803D7E" w:rsidSect="0076200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0A"/>
    <w:rsid w:val="0076200A"/>
    <w:rsid w:val="007E7021"/>
    <w:rsid w:val="0080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chartTrackingRefBased/>
  <w15:docId w15:val="{772ACC06-6F80-4003-B9DC-4C9BCC55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20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StaBarbara004</dc:creator>
  <cp:keywords/>
  <dc:description/>
  <cp:lastModifiedBy>StaBarbara004</cp:lastModifiedBy>
  <cp:revision>1</cp:revision>
  <dcterms:created xsi:type="dcterms:W3CDTF">2025-01-14T15:17:00Z</dcterms:created>
  <dcterms:modified xsi:type="dcterms:W3CDTF">2025-01-14T15:18:00Z</dcterms:modified>
</cp:coreProperties>
</file>